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F71F5" w14:textId="77777777" w:rsidR="00023814" w:rsidRPr="00A22757" w:rsidRDefault="00023814" w:rsidP="000238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Beton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Slump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Seti</w:t>
      </w:r>
    </w:p>
    <w:p w14:paraId="1493A08B" w14:textId="77777777" w:rsidR="00023814" w:rsidRDefault="00023814" w:rsidP="00023814">
      <w:pPr>
        <w:jc w:val="both"/>
        <w:rPr>
          <w:rFonts w:ascii="Candara" w:eastAsia="Candara" w:hAnsi="Candara" w:cs="Candara"/>
          <w:noProof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Slump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-Çökme deneyi, orta ve yüksek işlenebilirliğe sahip taze betonda kıvam ölçümünde kullanılır. Korozyondan etkilenmemesi için galvanizlenmiş veya elektrostatik olarak boyanmıştır</w:t>
      </w:r>
      <w:r>
        <w:rPr>
          <w:rFonts w:ascii="Candara" w:eastAsia="Candara" w:hAnsi="Candara" w:cs="Candara"/>
          <w:noProof/>
          <w:sz w:val="24"/>
          <w:szCs w:val="24"/>
        </w:rPr>
        <w:t>.</w:t>
      </w:r>
    </w:p>
    <w:p w14:paraId="7E82B47B" w14:textId="77777777" w:rsidR="00023814" w:rsidRPr="00A22757" w:rsidRDefault="00023814" w:rsidP="0002381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ndara" w:eastAsia="Candara" w:hAnsi="Candara" w:cs="Candara"/>
          <w:noProof/>
          <w:sz w:val="24"/>
          <w:szCs w:val="24"/>
          <w:lang w:eastAsia="tr-TR"/>
        </w:rPr>
        <w:drawing>
          <wp:inline distT="0" distB="0" distL="0" distR="0" wp14:anchorId="33E340EE" wp14:editId="303EB445">
            <wp:extent cx="4086225" cy="2686050"/>
            <wp:effectExtent l="0" t="0" r="9525" b="0"/>
            <wp:docPr id="2" name="image4.jpg" descr="C:\Users\Muhammet\Desktop\31-UTC-0400 (1)ıyı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Muhammet\Desktop\31-UTC-0400 (1)ıyıy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52D787" w14:textId="4548D17F" w:rsidR="00023814" w:rsidRPr="00A22757" w:rsidRDefault="0082449E" w:rsidP="0002381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Resim 1. </w:t>
      </w:r>
      <w:r w:rsidR="00023814">
        <w:rPr>
          <w:rFonts w:ascii="Times New Roman" w:eastAsia="Times New Roman" w:hAnsi="Times New Roman" w:cs="Times New Roman"/>
          <w:sz w:val="24"/>
          <w:szCs w:val="24"/>
        </w:rPr>
        <w:t xml:space="preserve">Beton </w:t>
      </w:r>
      <w:proofErr w:type="spellStart"/>
      <w:r w:rsidR="00023814">
        <w:rPr>
          <w:rFonts w:ascii="Times New Roman" w:eastAsia="Times New Roman" w:hAnsi="Times New Roman" w:cs="Times New Roman"/>
          <w:sz w:val="24"/>
          <w:szCs w:val="24"/>
        </w:rPr>
        <w:t>Slump</w:t>
      </w:r>
      <w:proofErr w:type="spellEnd"/>
      <w:r w:rsidR="00023814">
        <w:rPr>
          <w:rFonts w:ascii="Times New Roman" w:eastAsia="Times New Roman" w:hAnsi="Times New Roman" w:cs="Times New Roman"/>
          <w:sz w:val="24"/>
          <w:szCs w:val="24"/>
        </w:rPr>
        <w:t xml:space="preserve"> Seti</w:t>
      </w:r>
    </w:p>
    <w:p w14:paraId="40235832" w14:textId="77777777" w:rsidR="00023814" w:rsidRPr="00B27B17" w:rsidRDefault="00023814" w:rsidP="000238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26FB3D46" w14:textId="77777777" w:rsidR="00023814" w:rsidRDefault="00023814" w:rsidP="000238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14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Ölçüm yapılacak taze beton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konisine şişlenerek yerleştirilir.</w:t>
      </w:r>
    </w:p>
    <w:p w14:paraId="0F6A685F" w14:textId="77777777" w:rsidR="00023814" w:rsidRDefault="00023814" w:rsidP="000238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141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konisi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tepsisine yatay bir şekilde yerleştirilir.</w:t>
      </w:r>
    </w:p>
    <w:p w14:paraId="0032B1FF" w14:textId="43A66D33" w:rsidR="00023814" w:rsidRPr="00B27B17" w:rsidRDefault="00023814" w:rsidP="000238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14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Gerekli kıvam öl</w:t>
      </w:r>
      <w:r w:rsidR="00CB0010">
        <w:rPr>
          <w:rFonts w:ascii="Times New Roman" w:eastAsia="Times New Roman" w:hAnsi="Times New Roman" w:cs="Times New Roman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ümü yapıldıktan sonra koni ve tepsi temizlenerek kenara alınır.</w:t>
      </w:r>
    </w:p>
    <w:p w14:paraId="787042DD" w14:textId="77777777" w:rsidR="00536129" w:rsidRPr="008F65B8" w:rsidRDefault="00536129" w:rsidP="008F65B8">
      <w:pPr>
        <w:ind w:firstLine="708"/>
      </w:pPr>
      <w:bookmarkStart w:id="0" w:name="_GoBack"/>
      <w:bookmarkEnd w:id="0"/>
    </w:p>
    <w:sectPr w:rsidR="00536129" w:rsidRPr="008F65B8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53C4E" w14:textId="77777777" w:rsidR="00E03B52" w:rsidRDefault="00E03B52" w:rsidP="001705DD">
      <w:pPr>
        <w:spacing w:after="0" w:line="240" w:lineRule="auto"/>
      </w:pPr>
      <w:r>
        <w:separator/>
      </w:r>
    </w:p>
  </w:endnote>
  <w:endnote w:type="continuationSeparator" w:id="0">
    <w:p w14:paraId="195BE2C5" w14:textId="77777777" w:rsidR="00E03B52" w:rsidRDefault="00E03B5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4640E8" w14:paraId="3A7EAD80" w14:textId="77777777" w:rsidTr="00841E6B">
      <w:trPr>
        <w:trHeight w:val="257"/>
        <w:jc w:val="center"/>
      </w:trPr>
      <w:tc>
        <w:tcPr>
          <w:tcW w:w="3909" w:type="dxa"/>
        </w:tcPr>
        <w:p w14:paraId="72771D5D" w14:textId="77777777" w:rsidR="004640E8" w:rsidRPr="0080260D" w:rsidRDefault="004640E8" w:rsidP="004640E8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5EAE5CD0" w14:textId="77777777" w:rsidR="004640E8" w:rsidRPr="0080260D" w:rsidRDefault="004640E8" w:rsidP="004640E8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622B8448" w14:textId="77777777" w:rsidR="004640E8" w:rsidRPr="0080260D" w:rsidRDefault="004640E8" w:rsidP="004640E8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4640E8" w14:paraId="3524F23A" w14:textId="77777777" w:rsidTr="00841E6B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28D2DE32" w14:textId="77777777" w:rsidR="004640E8" w:rsidRDefault="004640E8" w:rsidP="004640E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3CA2DDB6" w14:textId="77777777" w:rsidR="004640E8" w:rsidRPr="0080260D" w:rsidRDefault="004640E8" w:rsidP="004640E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4F2055C6" w14:textId="77777777" w:rsidR="004640E8" w:rsidRPr="00536CCA" w:rsidRDefault="004640E8" w:rsidP="004640E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268771C9" w14:textId="77777777" w:rsidR="004640E8" w:rsidRPr="0080260D" w:rsidRDefault="004640E8" w:rsidP="004640E8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4640E8" w14:paraId="69CD30A1" w14:textId="77777777" w:rsidTr="00841E6B">
      <w:trPr>
        <w:trHeight w:val="257"/>
        <w:jc w:val="center"/>
      </w:trPr>
      <w:tc>
        <w:tcPr>
          <w:tcW w:w="3909" w:type="dxa"/>
          <w:vMerge/>
        </w:tcPr>
        <w:p w14:paraId="656D7C7A" w14:textId="77777777" w:rsidR="004640E8" w:rsidRPr="00DB41E1" w:rsidRDefault="004640E8" w:rsidP="004640E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44D3341" w14:textId="77777777" w:rsidR="004640E8" w:rsidRPr="00DB41E1" w:rsidRDefault="004640E8" w:rsidP="004640E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B423C7" w14:textId="77777777" w:rsidR="004640E8" w:rsidRPr="00DB41E1" w:rsidRDefault="004640E8" w:rsidP="004640E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4640E8" w14:paraId="55B0C49F" w14:textId="77777777" w:rsidTr="00841E6B">
      <w:trPr>
        <w:trHeight w:val="257"/>
        <w:jc w:val="center"/>
      </w:trPr>
      <w:tc>
        <w:tcPr>
          <w:tcW w:w="3909" w:type="dxa"/>
          <w:vMerge/>
        </w:tcPr>
        <w:p w14:paraId="7FCF782F" w14:textId="77777777" w:rsidR="004640E8" w:rsidRPr="00DB41E1" w:rsidRDefault="004640E8" w:rsidP="004640E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5542B243" w14:textId="77777777" w:rsidR="004640E8" w:rsidRPr="00DB41E1" w:rsidRDefault="004640E8" w:rsidP="004640E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ABD92AC" w14:textId="77777777" w:rsidR="004640E8" w:rsidRPr="00DB41E1" w:rsidRDefault="004640E8" w:rsidP="004640E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01516BC9" w:rsidR="00434223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BA0BA0A" w14:textId="500DD811" w:rsidR="004640E8" w:rsidRPr="004640E8" w:rsidRDefault="004640E8" w:rsidP="00434223">
    <w:pPr>
      <w:spacing w:after="0" w:line="240" w:lineRule="auto"/>
      <w:rPr>
        <w:rFonts w:eastAsia="Times New Roman" w:cs="Tahoma"/>
        <w:color w:val="000000"/>
        <w:lang w:eastAsia="tr-TR"/>
      </w:rPr>
    </w:pPr>
  </w:p>
  <w:p w14:paraId="3E26DFA0" w14:textId="77777777" w:rsidR="004640E8" w:rsidRPr="004640E8" w:rsidRDefault="004640E8" w:rsidP="00434223">
    <w:pPr>
      <w:spacing w:after="0" w:line="240" w:lineRule="auto"/>
      <w:rPr>
        <w:rFonts w:eastAsia="Times New Roman" w:cs="Tahoma"/>
        <w:color w:val="000000"/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C57DD" w14:textId="77777777" w:rsidR="00E03B52" w:rsidRDefault="00E03B52" w:rsidP="001705DD">
      <w:pPr>
        <w:spacing w:after="0" w:line="240" w:lineRule="auto"/>
      </w:pPr>
      <w:r>
        <w:separator/>
      </w:r>
    </w:p>
  </w:footnote>
  <w:footnote w:type="continuationSeparator" w:id="0">
    <w:p w14:paraId="37840CC3" w14:textId="77777777" w:rsidR="00E03B52" w:rsidRDefault="00E03B5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4640E8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  <w:vAlign w:val="center"/>
        </w:tcPr>
        <w:p w14:paraId="64693C4B" w14:textId="77777777" w:rsidR="004640E8" w:rsidRDefault="004640E8" w:rsidP="00023814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MİMARLIK FAKÜLTESİ</w:t>
          </w:r>
        </w:p>
        <w:p w14:paraId="680E76D5" w14:textId="1AA03000" w:rsidR="00023814" w:rsidRDefault="00023814" w:rsidP="00023814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640E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0E5E3743" w14:textId="77777777" w:rsidR="00D83343" w:rsidRPr="004640E8" w:rsidRDefault="00D83343" w:rsidP="00023814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14:paraId="3AB8333E" w14:textId="0DDB014F" w:rsidR="001705DD" w:rsidRPr="00533D62" w:rsidRDefault="00023814" w:rsidP="0002381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640E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BETON SLUMP SETİ KULLANIM TALİMATI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4EDF5562" w:rsidR="001705DD" w:rsidRDefault="001F319A" w:rsidP="001705DD">
          <w:r>
            <w:t>CH-TL-</w:t>
          </w:r>
          <w:r w:rsidR="00CB0010">
            <w:t>0391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134AB962" w:rsidR="001705DD" w:rsidRDefault="001F319A" w:rsidP="001705DD">
          <w:r>
            <w:t>02.11.2018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77777777" w:rsidR="001705DD" w:rsidRDefault="00ED1652" w:rsidP="001705DD">
          <w:r>
            <w:t>-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D02"/>
    <w:multiLevelType w:val="multilevel"/>
    <w:tmpl w:val="2C90DE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4309CC"/>
    <w:multiLevelType w:val="multilevel"/>
    <w:tmpl w:val="FA8A4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23814"/>
    <w:rsid w:val="000B2ECF"/>
    <w:rsid w:val="000C50FC"/>
    <w:rsid w:val="00144E63"/>
    <w:rsid w:val="001705DD"/>
    <w:rsid w:val="00177ACD"/>
    <w:rsid w:val="00187C0F"/>
    <w:rsid w:val="001F319A"/>
    <w:rsid w:val="0021474D"/>
    <w:rsid w:val="00285804"/>
    <w:rsid w:val="002F5968"/>
    <w:rsid w:val="0034096E"/>
    <w:rsid w:val="003C37B6"/>
    <w:rsid w:val="003E42B6"/>
    <w:rsid w:val="003E6023"/>
    <w:rsid w:val="003F490E"/>
    <w:rsid w:val="00434223"/>
    <w:rsid w:val="004640E8"/>
    <w:rsid w:val="0048691C"/>
    <w:rsid w:val="00500905"/>
    <w:rsid w:val="00533D62"/>
    <w:rsid w:val="00536129"/>
    <w:rsid w:val="00612619"/>
    <w:rsid w:val="00632F0B"/>
    <w:rsid w:val="00651553"/>
    <w:rsid w:val="006D0A82"/>
    <w:rsid w:val="006E755B"/>
    <w:rsid w:val="00747030"/>
    <w:rsid w:val="007D7FFC"/>
    <w:rsid w:val="0082449E"/>
    <w:rsid w:val="008B7BEF"/>
    <w:rsid w:val="008F65B8"/>
    <w:rsid w:val="00906CC8"/>
    <w:rsid w:val="00922DAA"/>
    <w:rsid w:val="009D384C"/>
    <w:rsid w:val="00A47334"/>
    <w:rsid w:val="00A90780"/>
    <w:rsid w:val="00AC666E"/>
    <w:rsid w:val="00B2716B"/>
    <w:rsid w:val="00BA0F69"/>
    <w:rsid w:val="00BC4EEF"/>
    <w:rsid w:val="00CB0010"/>
    <w:rsid w:val="00D6099D"/>
    <w:rsid w:val="00D66DC7"/>
    <w:rsid w:val="00D8325D"/>
    <w:rsid w:val="00D83343"/>
    <w:rsid w:val="00DA444F"/>
    <w:rsid w:val="00DA68D5"/>
    <w:rsid w:val="00DB7A28"/>
    <w:rsid w:val="00E03B52"/>
    <w:rsid w:val="00E16BB7"/>
    <w:rsid w:val="00EC389B"/>
    <w:rsid w:val="00ED1652"/>
    <w:rsid w:val="00F1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6ADC-6EA0-44D0-A940-4C3EDDD8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2018-11-02T11:45:00Z</dcterms:modified>
</cp:coreProperties>
</file>